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4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3168"/>
        <w:gridCol w:w="576"/>
      </w:tblGrid>
      <w:tr w:rsidR="00306469" w14:paraId="4DA422C5" w14:textId="77777777" w:rsidTr="001F7A2B">
        <w:trPr>
          <w:trHeight w:val="628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01769B" w14:textId="77777777" w:rsidR="00306469" w:rsidRDefault="00306469" w:rsidP="001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2FC7D1" w14:textId="77777777" w:rsidR="00306469" w:rsidRDefault="00306469" w:rsidP="001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472E5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3615BAA7" wp14:editId="7AA676B3">
                  <wp:extent cx="345618" cy="424800"/>
                  <wp:effectExtent l="1905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48" cy="42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116D8B" w14:textId="77777777" w:rsidR="00306469" w:rsidRDefault="00306469" w:rsidP="001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6469" w14:paraId="245C242C" w14:textId="77777777" w:rsidTr="001F7A2B">
        <w:tblPrEx>
          <w:tblCellMar>
            <w:left w:w="108" w:type="dxa"/>
            <w:right w:w="108" w:type="dxa"/>
          </w:tblCellMar>
        </w:tblPrEx>
        <w:trPr>
          <w:trHeight w:val="896"/>
        </w:trPr>
        <w:tc>
          <w:tcPr>
            <w:tcW w:w="4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D6BF07" w14:textId="77777777" w:rsidR="00306469" w:rsidRPr="006B3A58" w:rsidRDefault="00306469" w:rsidP="001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B3A58">
              <w:rPr>
                <w:rFonts w:ascii="Times New Roman" w:hAnsi="Times New Roman"/>
                <w:szCs w:val="24"/>
              </w:rPr>
              <w:t>REPUBLIKA HRVATSKA</w:t>
            </w:r>
          </w:p>
          <w:p w14:paraId="456B32C1" w14:textId="77777777" w:rsidR="00306469" w:rsidRPr="006B3A58" w:rsidRDefault="00306469" w:rsidP="001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B3A58">
              <w:rPr>
                <w:rFonts w:ascii="Times New Roman" w:hAnsi="Times New Roman"/>
                <w:szCs w:val="24"/>
              </w:rPr>
              <w:t>PRIMORSKO-GORANSKA ŽUPANIJA</w:t>
            </w:r>
          </w:p>
          <w:p w14:paraId="3C86ED55" w14:textId="77777777" w:rsidR="00306469" w:rsidRDefault="00306469" w:rsidP="001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OPĆINA PUNAT</w:t>
            </w:r>
          </w:p>
          <w:p w14:paraId="1F4B99D7" w14:textId="77777777" w:rsidR="00306469" w:rsidRDefault="00306469" w:rsidP="001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2599D48" w14:textId="77777777" w:rsidR="00306469" w:rsidRDefault="00F922BD" w:rsidP="001F7A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Javni poziv</w:t>
            </w:r>
          </w:p>
          <w:p w14:paraId="32F39445" w14:textId="69913715" w:rsidR="00306469" w:rsidRDefault="00306469" w:rsidP="001F7A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 financiranje programskih sadržaja elektroničkih medija u </w:t>
            </w:r>
            <w:r w:rsidR="000A6019">
              <w:rPr>
                <w:rFonts w:ascii="Times New Roman" w:hAnsi="Times New Roman"/>
                <w:b/>
                <w:bCs/>
                <w:sz w:val="24"/>
                <w:szCs w:val="24"/>
              </w:rPr>
              <w:t>razdoblju 1.1.-31.3.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1501F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godin</w:t>
            </w:r>
            <w:r w:rsidR="000A6019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  <w:p w14:paraId="458BEEFC" w14:textId="77777777" w:rsidR="00306469" w:rsidRDefault="00306469" w:rsidP="001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</w:tbl>
    <w:p w14:paraId="7DE471AA" w14:textId="77777777" w:rsidR="00306469" w:rsidRDefault="00306469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E9841D" w14:textId="77777777" w:rsidR="00F81E18" w:rsidRDefault="00306469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OBRAZAC 3 - </w:t>
      </w:r>
      <w:r w:rsidR="00F81E18">
        <w:rPr>
          <w:rFonts w:ascii="Times New Roman" w:hAnsi="Times New Roman"/>
          <w:b/>
          <w:bCs/>
          <w:sz w:val="24"/>
          <w:szCs w:val="24"/>
        </w:rPr>
        <w:t>IZJAVA</w:t>
      </w:r>
      <w:r>
        <w:rPr>
          <w:rFonts w:ascii="Times New Roman" w:hAnsi="Times New Roman"/>
          <w:b/>
          <w:bCs/>
          <w:sz w:val="24"/>
          <w:szCs w:val="24"/>
        </w:rPr>
        <w:t xml:space="preserve"> O NEPOSTOJANJU ZAPREKE ZA FINANCIRANJE</w:t>
      </w:r>
    </w:p>
    <w:p w14:paraId="7C7E2206" w14:textId="77777777" w:rsidR="00F81E18" w:rsidRDefault="00F81E18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</w:rPr>
      </w:pPr>
    </w:p>
    <w:p w14:paraId="0DEC4A0D" w14:textId="77777777" w:rsidR="00F81E18" w:rsidRDefault="00F81E18">
      <w:pPr>
        <w:widowControl w:val="0"/>
        <w:autoSpaceDE w:val="0"/>
        <w:autoSpaceDN w:val="0"/>
        <w:adjustRightInd w:val="0"/>
        <w:spacing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Kojom ja,</w:t>
      </w:r>
    </w:p>
    <w:tbl>
      <w:tblPr>
        <w:tblStyle w:val="Reetkatablice"/>
        <w:tblW w:w="9622" w:type="dxa"/>
        <w:tblInd w:w="108" w:type="dxa"/>
        <w:tblLook w:val="04A0" w:firstRow="1" w:lastRow="0" w:firstColumn="1" w:lastColumn="0" w:noHBand="0" w:noVBand="1"/>
      </w:tblPr>
      <w:tblGrid>
        <w:gridCol w:w="9622"/>
      </w:tblGrid>
      <w:tr w:rsidR="00F922BD" w14:paraId="3474CFB7" w14:textId="77777777" w:rsidTr="00F922BD">
        <w:trPr>
          <w:trHeight w:val="567"/>
        </w:trPr>
        <w:tc>
          <w:tcPr>
            <w:tcW w:w="9622" w:type="dxa"/>
            <w:tcBorders>
              <w:bottom w:val="single" w:sz="4" w:space="0" w:color="auto"/>
            </w:tcBorders>
            <w:vAlign w:val="center"/>
          </w:tcPr>
          <w:p w14:paraId="3CE19097" w14:textId="77777777" w:rsidR="00F922BD" w:rsidRDefault="00F922BD" w:rsidP="00F922B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2BD" w14:paraId="5068D34E" w14:textId="77777777" w:rsidTr="00FB21DC">
        <w:trPr>
          <w:trHeight w:val="397"/>
        </w:trPr>
        <w:tc>
          <w:tcPr>
            <w:tcW w:w="9622" w:type="dxa"/>
            <w:tcBorders>
              <w:left w:val="nil"/>
              <w:bottom w:val="nil"/>
              <w:right w:val="nil"/>
            </w:tcBorders>
          </w:tcPr>
          <w:p w14:paraId="005177AD" w14:textId="77777777" w:rsidR="00F922BD" w:rsidRDefault="00F922BD" w:rsidP="00F922B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(ime i prezime, OIB)</w:t>
            </w:r>
          </w:p>
        </w:tc>
      </w:tr>
      <w:tr w:rsidR="00F922BD" w14:paraId="0C93D421" w14:textId="77777777" w:rsidTr="00FB21DC">
        <w:trPr>
          <w:trHeight w:val="397"/>
        </w:trPr>
        <w:tc>
          <w:tcPr>
            <w:tcW w:w="9622" w:type="dxa"/>
            <w:tcBorders>
              <w:top w:val="nil"/>
              <w:left w:val="nil"/>
              <w:right w:val="nil"/>
            </w:tcBorders>
            <w:vAlign w:val="center"/>
          </w:tcPr>
          <w:p w14:paraId="607F3EA9" w14:textId="77777777" w:rsidR="00F922BD" w:rsidRDefault="00F922BD" w:rsidP="00F922BD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kao ovlaštena osoba za zastupanje</w:t>
            </w:r>
          </w:p>
        </w:tc>
      </w:tr>
      <w:tr w:rsidR="00F922BD" w14:paraId="41A328FC" w14:textId="77777777" w:rsidTr="00F922BD">
        <w:trPr>
          <w:trHeight w:val="567"/>
        </w:trPr>
        <w:tc>
          <w:tcPr>
            <w:tcW w:w="9622" w:type="dxa"/>
            <w:tcBorders>
              <w:bottom w:val="single" w:sz="4" w:space="0" w:color="auto"/>
            </w:tcBorders>
            <w:vAlign w:val="center"/>
          </w:tcPr>
          <w:p w14:paraId="1E3DBDB2" w14:textId="77777777" w:rsidR="00F922BD" w:rsidRDefault="00F922BD" w:rsidP="00F922B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2BD" w14:paraId="555819AC" w14:textId="77777777" w:rsidTr="00F922BD">
        <w:trPr>
          <w:trHeight w:val="567"/>
        </w:trPr>
        <w:tc>
          <w:tcPr>
            <w:tcW w:w="9622" w:type="dxa"/>
            <w:tcBorders>
              <w:left w:val="nil"/>
              <w:right w:val="nil"/>
            </w:tcBorders>
            <w:vAlign w:val="center"/>
          </w:tcPr>
          <w:p w14:paraId="2B6824CA" w14:textId="77777777" w:rsidR="00F922BD" w:rsidRDefault="00F922BD" w:rsidP="00F922B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(naziv i sjedište prijavitelja, OIB)</w:t>
            </w:r>
          </w:p>
        </w:tc>
      </w:tr>
      <w:tr w:rsidR="00F922BD" w14:paraId="66A1CCE9" w14:textId="77777777" w:rsidTr="00F922BD">
        <w:trPr>
          <w:trHeight w:val="567"/>
        </w:trPr>
        <w:tc>
          <w:tcPr>
            <w:tcW w:w="9622" w:type="dxa"/>
            <w:tcBorders>
              <w:bottom w:val="single" w:sz="4" w:space="0" w:color="auto"/>
            </w:tcBorders>
            <w:vAlign w:val="center"/>
          </w:tcPr>
          <w:p w14:paraId="2FDDAF7B" w14:textId="77777777" w:rsidR="00F922BD" w:rsidRDefault="00F922BD" w:rsidP="00F922B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2BD" w14:paraId="51532E68" w14:textId="77777777" w:rsidTr="00F922BD">
        <w:trPr>
          <w:trHeight w:val="567"/>
        </w:trPr>
        <w:tc>
          <w:tcPr>
            <w:tcW w:w="9622" w:type="dxa"/>
            <w:tcBorders>
              <w:left w:val="nil"/>
              <w:bottom w:val="nil"/>
              <w:right w:val="nil"/>
            </w:tcBorders>
            <w:vAlign w:val="center"/>
          </w:tcPr>
          <w:p w14:paraId="683EEE91" w14:textId="77777777" w:rsidR="00F922BD" w:rsidRDefault="00F922BD" w:rsidP="00F922B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(naziv programskog sadržaja)</w:t>
            </w:r>
          </w:p>
        </w:tc>
      </w:tr>
    </w:tbl>
    <w:p w14:paraId="7F281DAD" w14:textId="77777777" w:rsidR="00F81E18" w:rsidRDefault="00F81E18" w:rsidP="00306469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 kaznenom i materijalnom odgovornošću izjavljujem:</w:t>
      </w:r>
    </w:p>
    <w:p w14:paraId="41076424" w14:textId="77777777" w:rsidR="00F81E18" w:rsidRDefault="00F81E18" w:rsidP="003064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prijavljeni programski sadržaj nije financiran iz sredstava Fonda za poticanje plurali</w:t>
      </w:r>
      <w:r w:rsidR="00F922BD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</w:t>
      </w:r>
      <w:r w:rsidR="00F922BD">
        <w:rPr>
          <w:rFonts w:ascii="Times New Roman" w:hAnsi="Times New Roman"/>
          <w:sz w:val="24"/>
          <w:szCs w:val="24"/>
        </w:rPr>
        <w:t>a i raznovrsnosti</w:t>
      </w:r>
      <w:r>
        <w:rPr>
          <w:rFonts w:ascii="Times New Roman" w:hAnsi="Times New Roman"/>
          <w:sz w:val="24"/>
          <w:szCs w:val="24"/>
        </w:rPr>
        <w:t xml:space="preserve"> elektroničkih medija, državnog proračuna, proračuna Europske unije, </w:t>
      </w:r>
    </w:p>
    <w:p w14:paraId="5399A14D" w14:textId="77777777" w:rsidR="00F81E18" w:rsidRDefault="00F81E18" w:rsidP="003064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nije pokrenut stečajni postupak ili da se prijavitelj ne nalazi u postupku likvidacije,</w:t>
      </w:r>
    </w:p>
    <w:p w14:paraId="47CDFA36" w14:textId="77777777" w:rsidR="00F81E18" w:rsidRDefault="00F81E18" w:rsidP="003064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prijavitelj nije u postupku obustavljanja poslovne djelatnosti ili da je nije već obustavio,</w:t>
      </w:r>
    </w:p>
    <w:p w14:paraId="4404D165" w14:textId="77777777" w:rsidR="00F81E18" w:rsidRDefault="00F922BD" w:rsidP="003064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prijavitelj nema nepodmirenih</w:t>
      </w:r>
      <w:r w:rsidR="00F81E18">
        <w:rPr>
          <w:rFonts w:ascii="Times New Roman" w:hAnsi="Times New Roman"/>
          <w:sz w:val="24"/>
          <w:szCs w:val="24"/>
        </w:rPr>
        <w:t xml:space="preserve"> dugovanja prema </w:t>
      </w:r>
      <w:r w:rsidR="00306469">
        <w:rPr>
          <w:rFonts w:ascii="Times New Roman" w:hAnsi="Times New Roman"/>
          <w:sz w:val="24"/>
          <w:szCs w:val="24"/>
        </w:rPr>
        <w:t>Općini Punat</w:t>
      </w:r>
      <w:r w:rsidR="00F81E18">
        <w:rPr>
          <w:rFonts w:ascii="Times New Roman" w:hAnsi="Times New Roman"/>
          <w:sz w:val="24"/>
          <w:szCs w:val="24"/>
        </w:rPr>
        <w:t>,</w:t>
      </w:r>
    </w:p>
    <w:p w14:paraId="07E1D920" w14:textId="77777777" w:rsidR="00F81E18" w:rsidRDefault="00F81E18" w:rsidP="00306469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istinitost, točnost i potpunost svih navedenih podataka potvrđujem vlastoručnim potpisom i ovjerom pečatom.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922BD" w14:paraId="7E2730A8" w14:textId="77777777" w:rsidTr="00F922BD">
        <w:trPr>
          <w:trHeight w:val="454"/>
        </w:trPr>
        <w:tc>
          <w:tcPr>
            <w:tcW w:w="4811" w:type="dxa"/>
            <w:vAlign w:val="center"/>
          </w:tcPr>
          <w:p w14:paraId="5DD9BA99" w14:textId="77777777" w:rsidR="00F922BD" w:rsidRPr="00F922BD" w:rsidRDefault="00F922BD" w:rsidP="00F922BD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</w:rPr>
            </w:pPr>
            <w:r w:rsidRPr="00F922BD">
              <w:rPr>
                <w:rFonts w:ascii="Times New Roman" w:hAnsi="Times New Roman"/>
                <w:sz w:val="24"/>
              </w:rPr>
              <w:t>Mjesto i datum: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D86F01" w14:textId="77777777" w:rsidR="00F922BD" w:rsidRPr="00F922BD" w:rsidRDefault="00F922BD" w:rsidP="00F922B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2BD">
              <w:rPr>
                <w:rFonts w:ascii="Times New Roman" w:hAnsi="Times New Roman"/>
                <w:sz w:val="24"/>
              </w:rPr>
              <w:t>MP</w:t>
            </w:r>
          </w:p>
        </w:tc>
      </w:tr>
      <w:tr w:rsidR="00F922BD" w14:paraId="1964EE04" w14:textId="77777777" w:rsidTr="00F922BD">
        <w:trPr>
          <w:trHeight w:val="454"/>
        </w:trPr>
        <w:tc>
          <w:tcPr>
            <w:tcW w:w="4811" w:type="dxa"/>
            <w:vAlign w:val="center"/>
          </w:tcPr>
          <w:p w14:paraId="40829F2F" w14:textId="77777777" w:rsidR="00F922BD" w:rsidRPr="00F922BD" w:rsidRDefault="00F922BD" w:rsidP="00F922BD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</w:rPr>
            </w:pPr>
            <w:r w:rsidRPr="00F922BD">
              <w:rPr>
                <w:rFonts w:ascii="Times New Roman" w:hAnsi="Times New Roman"/>
                <w:sz w:val="24"/>
              </w:rPr>
              <w:t>Ime i prezime:</w:t>
            </w: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14:paraId="6E21952E" w14:textId="77777777" w:rsidR="00F922BD" w:rsidRPr="00F922BD" w:rsidRDefault="00F922BD" w:rsidP="002568DD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</w:tr>
      <w:tr w:rsidR="00F922BD" w14:paraId="7D8B387C" w14:textId="77777777" w:rsidTr="00F922BD">
        <w:trPr>
          <w:trHeight w:val="454"/>
        </w:trPr>
        <w:tc>
          <w:tcPr>
            <w:tcW w:w="4811" w:type="dxa"/>
          </w:tcPr>
          <w:p w14:paraId="500BBCEF" w14:textId="77777777" w:rsidR="00F922BD" w:rsidRPr="00F922BD" w:rsidRDefault="00F922BD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11" w:type="dxa"/>
            <w:vMerge/>
          </w:tcPr>
          <w:p w14:paraId="6D5C007A" w14:textId="77777777" w:rsidR="00F922BD" w:rsidRPr="00F922BD" w:rsidRDefault="00F922BD" w:rsidP="002568DD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</w:tr>
      <w:tr w:rsidR="00F922BD" w14:paraId="557E9496" w14:textId="77777777" w:rsidTr="00F922BD">
        <w:trPr>
          <w:trHeight w:val="454"/>
        </w:trPr>
        <w:tc>
          <w:tcPr>
            <w:tcW w:w="4811" w:type="dxa"/>
            <w:vAlign w:val="center"/>
          </w:tcPr>
          <w:p w14:paraId="6102EA1A" w14:textId="77777777" w:rsidR="00F922BD" w:rsidRPr="00F922BD" w:rsidRDefault="00F922BD" w:rsidP="00F922B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vlastoručni </w:t>
            </w:r>
            <w:r w:rsidRPr="00F922BD">
              <w:rPr>
                <w:rFonts w:ascii="Times New Roman" w:hAnsi="Times New Roman"/>
                <w:sz w:val="24"/>
              </w:rPr>
              <w:t>potpis</w:t>
            </w:r>
          </w:p>
        </w:tc>
        <w:tc>
          <w:tcPr>
            <w:tcW w:w="4811" w:type="dxa"/>
            <w:vMerge/>
          </w:tcPr>
          <w:p w14:paraId="47DBC76E" w14:textId="77777777" w:rsidR="00F922BD" w:rsidRPr="00F922BD" w:rsidRDefault="00F922BD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74171F39" w14:textId="77777777" w:rsidR="00F81E18" w:rsidRDefault="00F81E18" w:rsidP="00F922BD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</w:rPr>
      </w:pPr>
    </w:p>
    <w:sectPr w:rsidR="00F81E18" w:rsidSect="00306469">
      <w:pgSz w:w="12240" w:h="15840"/>
      <w:pgMar w:top="567" w:right="1417" w:bottom="851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num w:numId="1" w16cid:durableId="144422848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0A9"/>
    <w:rsid w:val="00054214"/>
    <w:rsid w:val="000A6019"/>
    <w:rsid w:val="001501FE"/>
    <w:rsid w:val="001A7A0C"/>
    <w:rsid w:val="00306469"/>
    <w:rsid w:val="008541C7"/>
    <w:rsid w:val="00922D54"/>
    <w:rsid w:val="00A86C23"/>
    <w:rsid w:val="00AE14EE"/>
    <w:rsid w:val="00C440A9"/>
    <w:rsid w:val="00F81E18"/>
    <w:rsid w:val="00F922BD"/>
    <w:rsid w:val="00FB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C0533C"/>
  <w15:docId w15:val="{7DEE1BA8-8BBD-4C13-9C79-BCCB7D06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D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0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646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F9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Daniel Strčić</cp:lastModifiedBy>
  <cp:revision>8</cp:revision>
  <dcterms:created xsi:type="dcterms:W3CDTF">2022-12-05T14:21:00Z</dcterms:created>
  <dcterms:modified xsi:type="dcterms:W3CDTF">2025-01-30T11:45:00Z</dcterms:modified>
</cp:coreProperties>
</file>